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2B" w:rsidRDefault="0010122B" w:rsidP="0010122B">
      <w:pPr>
        <w:pStyle w:val="ConsPlusTitle"/>
        <w:outlineLvl w:val="0"/>
        <w:rPr>
          <w:spacing w:val="80"/>
          <w:sz w:val="32"/>
          <w:szCs w:val="32"/>
        </w:rPr>
      </w:pPr>
    </w:p>
    <w:p w:rsidR="00BF0792" w:rsidRPr="0010122B" w:rsidRDefault="00044E17" w:rsidP="00BF0792">
      <w:pPr>
        <w:pStyle w:val="ConsPlusTitle"/>
        <w:ind w:left="6804"/>
        <w:jc w:val="center"/>
        <w:outlineLvl w:val="0"/>
        <w:rPr>
          <w:rFonts w:ascii="Arial" w:hAnsi="Arial" w:cs="Arial"/>
        </w:rPr>
      </w:pPr>
      <w:r w:rsidRPr="0010122B">
        <w:rPr>
          <w:rFonts w:ascii="Arial" w:hAnsi="Arial" w:cs="Arial"/>
          <w:spacing w:val="80"/>
        </w:rPr>
        <w:t xml:space="preserve">                </w:t>
      </w:r>
      <w:r w:rsidR="00BF0792" w:rsidRPr="0010122B">
        <w:rPr>
          <w:rFonts w:ascii="Arial" w:hAnsi="Arial" w:cs="Arial"/>
        </w:rPr>
        <w:t xml:space="preserve">                             </w:t>
      </w:r>
    </w:p>
    <w:p w:rsidR="00BF0792" w:rsidRPr="0010122B" w:rsidRDefault="00BF0792" w:rsidP="00BF0792">
      <w:pPr>
        <w:jc w:val="center"/>
        <w:rPr>
          <w:rFonts w:ascii="Arial" w:hAnsi="Arial" w:cs="Arial"/>
        </w:rPr>
      </w:pPr>
      <w:r w:rsidRPr="0010122B">
        <w:rPr>
          <w:rFonts w:ascii="Arial" w:hAnsi="Arial" w:cs="Arial"/>
        </w:rPr>
        <w:t>АДМИНИСТРАЦИЯ</w:t>
      </w:r>
    </w:p>
    <w:p w:rsidR="00BF0792" w:rsidRPr="0010122B" w:rsidRDefault="00F05C51" w:rsidP="00BF0792">
      <w:pPr>
        <w:jc w:val="center"/>
        <w:rPr>
          <w:rFonts w:ascii="Arial" w:hAnsi="Arial" w:cs="Arial"/>
        </w:rPr>
      </w:pPr>
      <w:r w:rsidRPr="0010122B">
        <w:rPr>
          <w:rFonts w:ascii="Arial" w:hAnsi="Arial" w:cs="Arial"/>
        </w:rPr>
        <w:t>ТОРГУНСКОГО</w:t>
      </w:r>
      <w:r w:rsidR="00BF0792" w:rsidRPr="0010122B">
        <w:rPr>
          <w:rFonts w:ascii="Arial" w:hAnsi="Arial" w:cs="Arial"/>
        </w:rPr>
        <w:t xml:space="preserve"> СЕЛЬСКОГО ПОСЕЛЕНИЯ</w:t>
      </w:r>
    </w:p>
    <w:p w:rsidR="00BF0792" w:rsidRPr="0010122B" w:rsidRDefault="00BF0792" w:rsidP="00BF0792">
      <w:pPr>
        <w:jc w:val="center"/>
        <w:rPr>
          <w:rFonts w:ascii="Arial" w:hAnsi="Arial" w:cs="Arial"/>
        </w:rPr>
      </w:pPr>
      <w:r w:rsidRPr="0010122B">
        <w:rPr>
          <w:rFonts w:ascii="Arial" w:hAnsi="Arial" w:cs="Arial"/>
        </w:rPr>
        <w:t>СТАРОПОЛТАВСКОГО МУНИЦИПАЛЬНОГО РАЙОНА</w:t>
      </w:r>
    </w:p>
    <w:p w:rsidR="00BF0792" w:rsidRPr="0010122B" w:rsidRDefault="00BF0792" w:rsidP="00BF0792">
      <w:pPr>
        <w:jc w:val="center"/>
        <w:rPr>
          <w:rFonts w:ascii="Arial" w:hAnsi="Arial" w:cs="Arial"/>
        </w:rPr>
      </w:pPr>
    </w:p>
    <w:p w:rsidR="00BF0792" w:rsidRPr="0010122B" w:rsidRDefault="00F05C51" w:rsidP="00BF079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10122B">
        <w:rPr>
          <w:rFonts w:ascii="Arial" w:hAnsi="Arial" w:cs="Arial"/>
          <w:sz w:val="18"/>
          <w:szCs w:val="18"/>
        </w:rPr>
        <w:t xml:space="preserve">404202  </w:t>
      </w:r>
      <w:proofErr w:type="spellStart"/>
      <w:r w:rsidRPr="0010122B">
        <w:rPr>
          <w:rFonts w:ascii="Arial" w:hAnsi="Arial" w:cs="Arial"/>
          <w:sz w:val="18"/>
          <w:szCs w:val="18"/>
        </w:rPr>
        <w:t>п</w:t>
      </w:r>
      <w:proofErr w:type="gramStart"/>
      <w:r w:rsidRPr="0010122B">
        <w:rPr>
          <w:rFonts w:ascii="Arial" w:hAnsi="Arial" w:cs="Arial"/>
          <w:sz w:val="18"/>
          <w:szCs w:val="18"/>
        </w:rPr>
        <w:t>.Т</w:t>
      </w:r>
      <w:proofErr w:type="gramEnd"/>
      <w:r w:rsidRPr="0010122B">
        <w:rPr>
          <w:rFonts w:ascii="Arial" w:hAnsi="Arial" w:cs="Arial"/>
          <w:sz w:val="18"/>
          <w:szCs w:val="18"/>
        </w:rPr>
        <w:t>оргун</w:t>
      </w:r>
      <w:proofErr w:type="spellEnd"/>
      <w:r w:rsidRPr="0010122B">
        <w:rPr>
          <w:rFonts w:ascii="Arial" w:hAnsi="Arial" w:cs="Arial"/>
          <w:sz w:val="18"/>
          <w:szCs w:val="18"/>
        </w:rPr>
        <w:t xml:space="preserve"> ул. Почтовая, 15</w:t>
      </w:r>
      <w:r w:rsidR="00BF0792" w:rsidRPr="0010122B">
        <w:rPr>
          <w:rFonts w:ascii="Arial" w:hAnsi="Arial" w:cs="Arial"/>
          <w:sz w:val="18"/>
          <w:szCs w:val="18"/>
        </w:rPr>
        <w:t>.                                                    Тел./факс (84493)-4</w:t>
      </w:r>
      <w:r w:rsidRPr="0010122B">
        <w:rPr>
          <w:rFonts w:ascii="Arial" w:hAnsi="Arial" w:cs="Arial"/>
          <w:sz w:val="18"/>
          <w:szCs w:val="18"/>
        </w:rPr>
        <w:t>-63-53</w:t>
      </w:r>
    </w:p>
    <w:p w:rsidR="00BF0792" w:rsidRPr="0010122B" w:rsidRDefault="00BF0792" w:rsidP="0010122B">
      <w:pPr>
        <w:pStyle w:val="ConsPlusTitle"/>
        <w:rPr>
          <w:rFonts w:ascii="Arial" w:hAnsi="Arial" w:cs="Arial"/>
        </w:rPr>
      </w:pPr>
    </w:p>
    <w:p w:rsidR="004D25D0" w:rsidRPr="0010122B" w:rsidRDefault="00BF0792" w:rsidP="00BF0792">
      <w:pPr>
        <w:ind w:firstLine="709"/>
        <w:rPr>
          <w:rFonts w:ascii="Arial" w:hAnsi="Arial" w:cs="Arial"/>
          <w:spacing w:val="20"/>
        </w:rPr>
      </w:pPr>
      <w:r w:rsidRPr="0010122B">
        <w:rPr>
          <w:rFonts w:ascii="Arial" w:hAnsi="Arial" w:cs="Arial"/>
          <w:spacing w:val="20"/>
        </w:rPr>
        <w:t xml:space="preserve">                              </w:t>
      </w:r>
      <w:r w:rsidR="004D25D0" w:rsidRPr="0010122B">
        <w:rPr>
          <w:rFonts w:ascii="Arial" w:hAnsi="Arial" w:cs="Arial"/>
          <w:spacing w:val="20"/>
        </w:rPr>
        <w:t>ПОСТАНОВЛЕНИЕ</w:t>
      </w:r>
    </w:p>
    <w:p w:rsidR="00155FD3" w:rsidRPr="0010122B" w:rsidRDefault="00155FD3" w:rsidP="00155FD3">
      <w:pPr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             </w:t>
      </w:r>
    </w:p>
    <w:p w:rsidR="00155FD3" w:rsidRPr="0010122B" w:rsidRDefault="0090759F" w:rsidP="00155FD3">
      <w:pPr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от «</w:t>
      </w:r>
      <w:r w:rsidR="00F05C51" w:rsidRPr="0010122B">
        <w:rPr>
          <w:rFonts w:ascii="Arial" w:hAnsi="Arial" w:cs="Arial"/>
        </w:rPr>
        <w:t>28</w:t>
      </w:r>
      <w:r w:rsidR="00155FD3" w:rsidRPr="0010122B">
        <w:rPr>
          <w:rFonts w:ascii="Arial" w:hAnsi="Arial" w:cs="Arial"/>
        </w:rPr>
        <w:t>»</w:t>
      </w:r>
      <w:r w:rsidR="0010122B" w:rsidRPr="0010122B">
        <w:rPr>
          <w:rFonts w:ascii="Arial" w:hAnsi="Arial" w:cs="Arial"/>
        </w:rPr>
        <w:t xml:space="preserve"> ма</w:t>
      </w:r>
      <w:r w:rsidR="00F05C51" w:rsidRPr="0010122B">
        <w:rPr>
          <w:rFonts w:ascii="Arial" w:hAnsi="Arial" w:cs="Arial"/>
        </w:rPr>
        <w:t xml:space="preserve">я </w:t>
      </w:r>
      <w:r w:rsidR="008D238E" w:rsidRPr="0010122B">
        <w:rPr>
          <w:rFonts w:ascii="Arial" w:hAnsi="Arial" w:cs="Arial"/>
        </w:rPr>
        <w:t xml:space="preserve"> </w:t>
      </w:r>
      <w:r w:rsidRPr="0010122B">
        <w:rPr>
          <w:rFonts w:ascii="Arial" w:hAnsi="Arial" w:cs="Arial"/>
        </w:rPr>
        <w:t>20</w:t>
      </w:r>
      <w:r w:rsidR="004256BA" w:rsidRPr="0010122B">
        <w:rPr>
          <w:rFonts w:ascii="Arial" w:hAnsi="Arial" w:cs="Arial"/>
        </w:rPr>
        <w:t>20</w:t>
      </w:r>
      <w:r w:rsidR="00155FD3" w:rsidRPr="0010122B">
        <w:rPr>
          <w:rFonts w:ascii="Arial" w:hAnsi="Arial" w:cs="Arial"/>
        </w:rPr>
        <w:t xml:space="preserve"> года                                </w:t>
      </w:r>
      <w:r w:rsidR="00504E66" w:rsidRPr="0010122B">
        <w:rPr>
          <w:rFonts w:ascii="Arial" w:hAnsi="Arial" w:cs="Arial"/>
        </w:rPr>
        <w:t xml:space="preserve">                     </w:t>
      </w:r>
      <w:r w:rsidRPr="0010122B">
        <w:rPr>
          <w:rFonts w:ascii="Arial" w:hAnsi="Arial" w:cs="Arial"/>
        </w:rPr>
        <w:t xml:space="preserve"> </w:t>
      </w:r>
      <w:r w:rsidR="008B0FFD" w:rsidRPr="0010122B">
        <w:rPr>
          <w:rFonts w:ascii="Arial" w:hAnsi="Arial" w:cs="Arial"/>
        </w:rPr>
        <w:tab/>
      </w:r>
      <w:r w:rsidR="008B0FFD" w:rsidRPr="0010122B">
        <w:rPr>
          <w:rFonts w:ascii="Arial" w:hAnsi="Arial" w:cs="Arial"/>
        </w:rPr>
        <w:tab/>
      </w:r>
      <w:r w:rsidR="00BF0792" w:rsidRPr="0010122B">
        <w:rPr>
          <w:rFonts w:ascii="Arial" w:hAnsi="Arial" w:cs="Arial"/>
        </w:rPr>
        <w:t xml:space="preserve">                     </w:t>
      </w:r>
      <w:r w:rsidR="008B0FFD" w:rsidRPr="0010122B">
        <w:rPr>
          <w:rFonts w:ascii="Arial" w:hAnsi="Arial" w:cs="Arial"/>
        </w:rPr>
        <w:tab/>
        <w:t xml:space="preserve"> № </w:t>
      </w:r>
      <w:r w:rsidR="0010122B" w:rsidRPr="0010122B">
        <w:rPr>
          <w:rFonts w:ascii="Arial" w:hAnsi="Arial" w:cs="Arial"/>
        </w:rPr>
        <w:t>21</w:t>
      </w:r>
    </w:p>
    <w:p w:rsidR="004D25D0" w:rsidRPr="0010122B" w:rsidRDefault="004D25D0" w:rsidP="004D25D0">
      <w:pPr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      </w:t>
      </w:r>
    </w:p>
    <w:p w:rsidR="004D25D0" w:rsidRPr="0010122B" w:rsidRDefault="004D25D0" w:rsidP="004D25D0">
      <w:pPr>
        <w:rPr>
          <w:rFonts w:ascii="Arial" w:hAnsi="Arial" w:cs="Arial"/>
        </w:rPr>
      </w:pPr>
    </w:p>
    <w:p w:rsidR="00CD4155" w:rsidRPr="0010122B" w:rsidRDefault="008B0FFD" w:rsidP="004256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«</w:t>
      </w:r>
      <w:r w:rsidR="004256BA" w:rsidRPr="0010122B">
        <w:rPr>
          <w:rFonts w:ascii="Arial" w:hAnsi="Arial" w:cs="Arial"/>
        </w:rPr>
        <w:t xml:space="preserve">Об утверждении муниципальной целевой </w:t>
      </w:r>
      <w:r w:rsidR="00216EDC" w:rsidRPr="0010122B">
        <w:rPr>
          <w:rFonts w:ascii="Arial" w:hAnsi="Arial" w:cs="Arial"/>
        </w:rPr>
        <w:t>п</w:t>
      </w:r>
      <w:r w:rsidR="004256BA" w:rsidRPr="0010122B">
        <w:rPr>
          <w:rFonts w:ascii="Arial" w:hAnsi="Arial" w:cs="Arial"/>
        </w:rPr>
        <w:t xml:space="preserve">рограммы </w:t>
      </w:r>
    </w:p>
    <w:p w:rsidR="004256BA" w:rsidRPr="0010122B" w:rsidRDefault="00216EDC" w:rsidP="004256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«П</w:t>
      </w:r>
      <w:r w:rsidR="004256BA" w:rsidRPr="0010122B">
        <w:rPr>
          <w:rFonts w:ascii="Arial" w:hAnsi="Arial" w:cs="Arial"/>
        </w:rPr>
        <w:t>о</w:t>
      </w:r>
      <w:r w:rsidR="00CD4155" w:rsidRPr="0010122B">
        <w:rPr>
          <w:rFonts w:ascii="Arial" w:hAnsi="Arial" w:cs="Arial"/>
        </w:rPr>
        <w:t xml:space="preserve"> </w:t>
      </w:r>
      <w:r w:rsidR="004256BA" w:rsidRPr="0010122B">
        <w:rPr>
          <w:rFonts w:ascii="Arial" w:hAnsi="Arial" w:cs="Arial"/>
        </w:rPr>
        <w:t>охране земель на территории</w:t>
      </w:r>
      <w:r w:rsidRPr="0010122B">
        <w:rPr>
          <w:rFonts w:ascii="Arial" w:hAnsi="Arial" w:cs="Arial"/>
        </w:rPr>
        <w:t xml:space="preserve">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4256BA" w:rsidRPr="0010122B">
        <w:rPr>
          <w:rFonts w:ascii="Arial" w:hAnsi="Arial" w:cs="Arial"/>
        </w:rPr>
        <w:t xml:space="preserve"> сельского поселения</w:t>
      </w:r>
    </w:p>
    <w:p w:rsidR="004256BA" w:rsidRPr="0010122B" w:rsidRDefault="004256BA" w:rsidP="004256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Старополтавского муниципального района</w:t>
      </w:r>
    </w:p>
    <w:p w:rsidR="008B0FFD" w:rsidRPr="0010122B" w:rsidRDefault="004256BA" w:rsidP="004256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Волгоградской области на 20</w:t>
      </w:r>
      <w:r w:rsidR="00AC56F6" w:rsidRPr="0010122B">
        <w:rPr>
          <w:rFonts w:ascii="Arial" w:hAnsi="Arial" w:cs="Arial"/>
        </w:rPr>
        <w:t>20</w:t>
      </w:r>
      <w:r w:rsidRPr="0010122B">
        <w:rPr>
          <w:rFonts w:ascii="Arial" w:hAnsi="Arial" w:cs="Arial"/>
        </w:rPr>
        <w:t>-202</w:t>
      </w:r>
      <w:r w:rsidR="00AC56F6" w:rsidRPr="0010122B">
        <w:rPr>
          <w:rFonts w:ascii="Arial" w:hAnsi="Arial" w:cs="Arial"/>
        </w:rPr>
        <w:t>2</w:t>
      </w:r>
      <w:r w:rsidRPr="0010122B">
        <w:rPr>
          <w:rFonts w:ascii="Arial" w:hAnsi="Arial" w:cs="Arial"/>
        </w:rPr>
        <w:t xml:space="preserve"> годы</w:t>
      </w:r>
      <w:r w:rsidR="008B0FFD" w:rsidRPr="0010122B">
        <w:rPr>
          <w:rFonts w:ascii="Arial" w:hAnsi="Arial" w:cs="Arial"/>
        </w:rPr>
        <w:t>»</w:t>
      </w:r>
    </w:p>
    <w:p w:rsidR="008B0FFD" w:rsidRPr="0010122B" w:rsidRDefault="008B0FFD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</w:t>
      </w:r>
    </w:p>
    <w:p w:rsidR="00C905F1" w:rsidRPr="0010122B" w:rsidRDefault="00AC56F6" w:rsidP="00C905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В соответствии со статьями 11, 13 и 72 Земельного кодекса РФ, </w:t>
      </w:r>
      <w:r w:rsidR="00102307" w:rsidRPr="0010122B">
        <w:rPr>
          <w:rFonts w:ascii="Arial" w:hAnsi="Arial" w:cs="Arial"/>
        </w:rPr>
        <w:t>ст. 17</w:t>
      </w:r>
      <w:r w:rsidRPr="0010122B">
        <w:rPr>
          <w:rFonts w:ascii="Arial" w:hAnsi="Arial" w:cs="Arial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</w:t>
      </w:r>
    </w:p>
    <w:p w:rsidR="00AC56F6" w:rsidRPr="0010122B" w:rsidRDefault="00AC56F6" w:rsidP="00C905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0FFD" w:rsidRPr="0010122B" w:rsidRDefault="008B0FFD" w:rsidP="00C905F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0122B">
        <w:rPr>
          <w:rFonts w:ascii="Arial" w:hAnsi="Arial" w:cs="Arial"/>
        </w:rPr>
        <w:t>ПОСТАНОВЛЯЕТ:</w:t>
      </w:r>
    </w:p>
    <w:p w:rsidR="008B0FFD" w:rsidRPr="0010122B" w:rsidRDefault="008B0FFD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0FFD" w:rsidRPr="0010122B" w:rsidRDefault="008B0FFD" w:rsidP="00216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1. </w:t>
      </w:r>
      <w:r w:rsidR="00C905F1" w:rsidRPr="0010122B">
        <w:rPr>
          <w:rFonts w:ascii="Arial" w:hAnsi="Arial" w:cs="Arial"/>
        </w:rPr>
        <w:t>Утвердить прилагаемую муниципальную программу «</w:t>
      </w:r>
      <w:r w:rsidR="00216EDC" w:rsidRPr="0010122B">
        <w:rPr>
          <w:rFonts w:ascii="Arial" w:hAnsi="Arial" w:cs="Arial"/>
        </w:rPr>
        <w:t xml:space="preserve">По охране земель на территории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216EDC" w:rsidRPr="0010122B">
        <w:rPr>
          <w:rFonts w:ascii="Arial" w:hAnsi="Arial" w:cs="Arial"/>
        </w:rPr>
        <w:t xml:space="preserve"> сельского поселения </w:t>
      </w:r>
      <w:proofErr w:type="spellStart"/>
      <w:r w:rsidR="00216EDC" w:rsidRPr="0010122B">
        <w:rPr>
          <w:rFonts w:ascii="Arial" w:hAnsi="Arial" w:cs="Arial"/>
        </w:rPr>
        <w:t>Старополтавского</w:t>
      </w:r>
      <w:proofErr w:type="spellEnd"/>
      <w:r w:rsidR="00216EDC" w:rsidRPr="0010122B">
        <w:rPr>
          <w:rFonts w:ascii="Arial" w:hAnsi="Arial" w:cs="Arial"/>
        </w:rPr>
        <w:t xml:space="preserve"> муниципального района Волгоградской области на 2020-2022 годы»</w:t>
      </w:r>
      <w:r w:rsidR="00873EAB" w:rsidRPr="0010122B">
        <w:rPr>
          <w:rFonts w:ascii="Arial" w:hAnsi="Arial" w:cs="Arial"/>
        </w:rPr>
        <w:t>.</w:t>
      </w:r>
    </w:p>
    <w:p w:rsidR="00C905F1" w:rsidRPr="0010122B" w:rsidRDefault="00C905F1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0FFD" w:rsidRPr="0010122B" w:rsidRDefault="00216EDC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2</w:t>
      </w:r>
      <w:r w:rsidR="008B0FFD" w:rsidRPr="0010122B">
        <w:rPr>
          <w:rFonts w:ascii="Arial" w:hAnsi="Arial" w:cs="Arial"/>
        </w:rPr>
        <w:t xml:space="preserve">. Настоящее постановление обнародовать в установленных местах и разместить в сети Интернет на сайте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8B0FFD" w:rsidRPr="0010122B">
        <w:rPr>
          <w:rFonts w:ascii="Arial" w:hAnsi="Arial" w:cs="Arial"/>
        </w:rPr>
        <w:t xml:space="preserve"> сельского поселения. </w:t>
      </w:r>
    </w:p>
    <w:p w:rsidR="00D62A42" w:rsidRPr="0010122B" w:rsidRDefault="00D62A42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62A42" w:rsidRPr="0010122B" w:rsidRDefault="00D62A42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>3</w:t>
      </w:r>
      <w:r w:rsidR="003D0B92" w:rsidRPr="0010122B">
        <w:rPr>
          <w:rFonts w:ascii="Arial" w:hAnsi="Arial" w:cs="Arial"/>
        </w:rPr>
        <w:t>.</w:t>
      </w:r>
      <w:r w:rsidRPr="0010122B">
        <w:rPr>
          <w:rFonts w:ascii="Arial" w:hAnsi="Arial" w:cs="Arial"/>
        </w:rPr>
        <w:t xml:space="preserve"> </w:t>
      </w:r>
      <w:proofErr w:type="gramStart"/>
      <w:r w:rsidRPr="0010122B">
        <w:rPr>
          <w:rFonts w:ascii="Arial" w:hAnsi="Arial" w:cs="Arial"/>
        </w:rPr>
        <w:t>Контроль за</w:t>
      </w:r>
      <w:proofErr w:type="gramEnd"/>
      <w:r w:rsidRPr="0010122B">
        <w:rPr>
          <w:rFonts w:ascii="Arial" w:hAnsi="Arial" w:cs="Arial"/>
        </w:rPr>
        <w:t xml:space="preserve"> исполнением </w:t>
      </w:r>
      <w:r w:rsidR="003D0B92" w:rsidRPr="0010122B">
        <w:rPr>
          <w:rFonts w:ascii="Arial" w:hAnsi="Arial" w:cs="Arial"/>
        </w:rPr>
        <w:t>настоящего постановления оставляю за собой.</w:t>
      </w:r>
    </w:p>
    <w:p w:rsidR="008B0FFD" w:rsidRPr="0010122B" w:rsidRDefault="008B0FFD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0FFD" w:rsidRPr="0010122B" w:rsidRDefault="008B0FFD" w:rsidP="008B0F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B0FFD" w:rsidRPr="0010122B" w:rsidRDefault="00F05C51" w:rsidP="008B0F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Глава</w:t>
      </w:r>
      <w:r w:rsidR="008B0FFD" w:rsidRPr="0010122B">
        <w:rPr>
          <w:rFonts w:ascii="Arial" w:hAnsi="Arial" w:cs="Arial"/>
        </w:rPr>
        <w:t xml:space="preserve"> </w:t>
      </w:r>
      <w:proofErr w:type="spellStart"/>
      <w:r w:rsidRPr="0010122B">
        <w:rPr>
          <w:rFonts w:ascii="Arial" w:hAnsi="Arial" w:cs="Arial"/>
        </w:rPr>
        <w:t>Торгунского</w:t>
      </w:r>
      <w:proofErr w:type="spellEnd"/>
    </w:p>
    <w:p w:rsidR="004D25D0" w:rsidRPr="0010122B" w:rsidRDefault="008B0FFD" w:rsidP="008B0F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сельского поселения                                                                      </w:t>
      </w:r>
      <w:r w:rsidR="00F05C51" w:rsidRPr="0010122B">
        <w:rPr>
          <w:rFonts w:ascii="Arial" w:hAnsi="Arial" w:cs="Arial"/>
        </w:rPr>
        <w:t xml:space="preserve">    </w:t>
      </w:r>
      <w:proofErr w:type="spellStart"/>
      <w:r w:rsidR="00F05C51" w:rsidRPr="0010122B">
        <w:rPr>
          <w:rFonts w:ascii="Arial" w:hAnsi="Arial" w:cs="Arial"/>
        </w:rPr>
        <w:t>И.Б.Шавленов</w:t>
      </w:r>
      <w:proofErr w:type="spellEnd"/>
    </w:p>
    <w:p w:rsidR="004D25D0" w:rsidRPr="0010122B" w:rsidRDefault="004D25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25D0" w:rsidRPr="0010122B" w:rsidRDefault="004D25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2B17" w:rsidRPr="0010122B" w:rsidRDefault="00132B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2B17" w:rsidRPr="0010122B" w:rsidRDefault="00132B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2B17" w:rsidRPr="0010122B" w:rsidRDefault="00132B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2B17" w:rsidRPr="0010122B" w:rsidRDefault="00132B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32B17" w:rsidRPr="0010122B" w:rsidRDefault="00132B1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B184C" w:rsidRPr="0010122B" w:rsidRDefault="005B18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928E6" w:rsidRPr="0010122B" w:rsidRDefault="00B928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928E6" w:rsidRPr="0010122B" w:rsidRDefault="00B928E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6070" w:rsidRPr="0010122B" w:rsidRDefault="00F1607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6070" w:rsidRPr="0010122B" w:rsidRDefault="00F1607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6070" w:rsidRPr="0010122B" w:rsidRDefault="00F1607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16EDC" w:rsidRPr="0010122B" w:rsidRDefault="00216E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16EDC" w:rsidRPr="0010122B" w:rsidRDefault="00216E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16EDC" w:rsidRPr="0010122B" w:rsidRDefault="00216E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16EDC" w:rsidRPr="0010122B" w:rsidRDefault="00216E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606E7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proofErr w:type="gramStart"/>
      <w:r w:rsidRPr="0010122B">
        <w:rPr>
          <w:rFonts w:ascii="Arial" w:hAnsi="Arial" w:cs="Arial"/>
        </w:rPr>
        <w:t>Утверждена</w:t>
      </w:r>
      <w:proofErr w:type="gramEnd"/>
      <w:r w:rsidRPr="0010122B">
        <w:rPr>
          <w:rFonts w:ascii="Arial" w:hAnsi="Arial" w:cs="Arial"/>
        </w:rPr>
        <w:t xml:space="preserve"> </w:t>
      </w:r>
      <w:r w:rsidR="00C905F1" w:rsidRPr="0010122B">
        <w:rPr>
          <w:rFonts w:ascii="Arial" w:hAnsi="Arial" w:cs="Arial"/>
        </w:rPr>
        <w:t>постановлением</w:t>
      </w:r>
    </w:p>
    <w:p w:rsidR="00C905F1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</w:t>
      </w:r>
      <w:r w:rsidR="00C905F1" w:rsidRPr="0010122B">
        <w:rPr>
          <w:rFonts w:ascii="Arial" w:hAnsi="Arial" w:cs="Arial"/>
        </w:rPr>
        <w:t xml:space="preserve">Администрации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Pr="0010122B">
        <w:rPr>
          <w:rFonts w:ascii="Arial" w:hAnsi="Arial" w:cs="Arial"/>
        </w:rPr>
        <w:t xml:space="preserve"> </w:t>
      </w:r>
    </w:p>
    <w:p w:rsidR="00E606E7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сельско</w:t>
      </w:r>
      <w:r w:rsidR="00C905F1" w:rsidRPr="0010122B">
        <w:rPr>
          <w:rFonts w:ascii="Arial" w:hAnsi="Arial" w:cs="Arial"/>
        </w:rPr>
        <w:t>го</w:t>
      </w:r>
      <w:r w:rsidRPr="0010122B">
        <w:rPr>
          <w:rFonts w:ascii="Arial" w:hAnsi="Arial" w:cs="Arial"/>
        </w:rPr>
        <w:t xml:space="preserve"> </w:t>
      </w:r>
      <w:r w:rsidR="00C905F1" w:rsidRPr="0010122B">
        <w:rPr>
          <w:rFonts w:ascii="Arial" w:hAnsi="Arial" w:cs="Arial"/>
        </w:rPr>
        <w:t>поселения</w:t>
      </w:r>
    </w:p>
    <w:p w:rsidR="00E606E7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от </w:t>
      </w:r>
      <w:r w:rsidR="0010122B">
        <w:rPr>
          <w:rFonts w:ascii="Arial" w:hAnsi="Arial" w:cs="Arial"/>
        </w:rPr>
        <w:t xml:space="preserve"> 28.05.2020г</w:t>
      </w:r>
      <w:bookmarkStart w:id="0" w:name="_GoBack"/>
      <w:bookmarkEnd w:id="0"/>
      <w:r w:rsidRPr="0010122B">
        <w:rPr>
          <w:rFonts w:ascii="Arial" w:hAnsi="Arial" w:cs="Arial"/>
        </w:rPr>
        <w:t>№</w:t>
      </w:r>
      <w:r w:rsidR="0010122B">
        <w:rPr>
          <w:rFonts w:ascii="Arial" w:hAnsi="Arial" w:cs="Arial"/>
        </w:rPr>
        <w:t xml:space="preserve"> 21</w:t>
      </w:r>
    </w:p>
    <w:p w:rsidR="00E606E7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16EDC" w:rsidRPr="0010122B" w:rsidRDefault="00216EDC" w:rsidP="00216ED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ПАСПОРТ</w:t>
      </w:r>
    </w:p>
    <w:p w:rsidR="00E606E7" w:rsidRPr="0010122B" w:rsidRDefault="00216EDC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п</w:t>
      </w:r>
      <w:r w:rsidR="00E606E7" w:rsidRPr="0010122B">
        <w:rPr>
          <w:rFonts w:ascii="Arial" w:hAnsi="Arial" w:cs="Arial"/>
        </w:rPr>
        <w:t>рограммы</w:t>
      </w:r>
      <w:r w:rsidRPr="0010122B">
        <w:rPr>
          <w:rFonts w:ascii="Arial" w:hAnsi="Arial" w:cs="Arial"/>
        </w:rPr>
        <w:t xml:space="preserve"> «По охране земель на территории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Pr="0010122B">
        <w:rPr>
          <w:rFonts w:ascii="Arial" w:hAnsi="Arial" w:cs="Arial"/>
        </w:rPr>
        <w:t xml:space="preserve"> сельского поселения </w:t>
      </w:r>
      <w:proofErr w:type="spellStart"/>
      <w:r w:rsidRPr="0010122B">
        <w:rPr>
          <w:rFonts w:ascii="Arial" w:hAnsi="Arial" w:cs="Arial"/>
        </w:rPr>
        <w:t>Старополтавского</w:t>
      </w:r>
      <w:proofErr w:type="spellEnd"/>
      <w:r w:rsidRPr="0010122B">
        <w:rPr>
          <w:rFonts w:ascii="Arial" w:hAnsi="Arial" w:cs="Arial"/>
        </w:rPr>
        <w:t xml:space="preserve"> муниципального района Волгоградской области на 2020-2022 годы»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606E7" w:rsidRPr="0010122B" w:rsidRDefault="00C905F1" w:rsidP="00C905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Наименование Программы: муниципальная программа «</w:t>
      </w:r>
      <w:r w:rsidR="00216EDC" w:rsidRPr="0010122B">
        <w:rPr>
          <w:rFonts w:ascii="Arial" w:hAnsi="Arial" w:cs="Arial"/>
        </w:rPr>
        <w:t xml:space="preserve">По охране земель на территории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216EDC" w:rsidRPr="0010122B">
        <w:rPr>
          <w:rFonts w:ascii="Arial" w:hAnsi="Arial" w:cs="Arial"/>
        </w:rPr>
        <w:t xml:space="preserve"> сельского поселения </w:t>
      </w:r>
      <w:proofErr w:type="spellStart"/>
      <w:r w:rsidR="00216EDC" w:rsidRPr="0010122B">
        <w:rPr>
          <w:rFonts w:ascii="Arial" w:hAnsi="Arial" w:cs="Arial"/>
        </w:rPr>
        <w:t>Старополтавского</w:t>
      </w:r>
      <w:proofErr w:type="spellEnd"/>
      <w:r w:rsidR="00216EDC" w:rsidRPr="0010122B">
        <w:rPr>
          <w:rFonts w:ascii="Arial" w:hAnsi="Arial" w:cs="Arial"/>
        </w:rPr>
        <w:t xml:space="preserve"> муниципального района Волгоградской области на 2020-2022 годы» </w:t>
      </w:r>
      <w:r w:rsidR="00E606E7" w:rsidRPr="0010122B">
        <w:rPr>
          <w:rFonts w:ascii="Arial" w:hAnsi="Arial" w:cs="Arial"/>
        </w:rPr>
        <w:t>(далее - Программа)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83C45" w:rsidRPr="0010122B" w:rsidRDefault="00E606E7" w:rsidP="00C905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Цель Программы</w:t>
      </w:r>
      <w:r w:rsidR="00C905F1" w:rsidRPr="0010122B">
        <w:rPr>
          <w:rFonts w:ascii="Arial" w:hAnsi="Arial" w:cs="Arial"/>
        </w:rPr>
        <w:t>:</w:t>
      </w:r>
      <w:r w:rsidRPr="0010122B">
        <w:rPr>
          <w:rFonts w:ascii="Arial" w:hAnsi="Arial" w:cs="Arial"/>
        </w:rPr>
        <w:t xml:space="preserve">           </w:t>
      </w:r>
    </w:p>
    <w:p w:rsidR="00216EDC" w:rsidRPr="0010122B" w:rsidRDefault="00216EDC" w:rsidP="00216E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Повышение эффективности охраны земель на территории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r w:rsidRPr="0010122B">
        <w:rPr>
          <w:rFonts w:ascii="Arial" w:hAnsi="Arial" w:cs="Arial"/>
        </w:rPr>
        <w:t>о</w:t>
      </w:r>
      <w:proofErr w:type="spellEnd"/>
      <w:r w:rsidRPr="0010122B">
        <w:rPr>
          <w:rFonts w:ascii="Arial" w:hAnsi="Arial" w:cs="Arial"/>
        </w:rPr>
        <w:t xml:space="preserve"> сельского поселения </w:t>
      </w:r>
      <w:proofErr w:type="spellStart"/>
      <w:r w:rsidR="00044E17" w:rsidRPr="0010122B">
        <w:rPr>
          <w:rFonts w:ascii="Arial" w:hAnsi="Arial" w:cs="Arial"/>
        </w:rPr>
        <w:t>Стьарополтавского</w:t>
      </w:r>
      <w:proofErr w:type="spellEnd"/>
      <w:r w:rsidR="00044E17" w:rsidRPr="0010122B">
        <w:rPr>
          <w:rFonts w:ascii="Arial" w:hAnsi="Arial" w:cs="Arial"/>
        </w:rPr>
        <w:t xml:space="preserve"> района Волгоградской области</w:t>
      </w:r>
      <w:r w:rsidRPr="0010122B">
        <w:rPr>
          <w:rFonts w:ascii="Arial" w:hAnsi="Arial" w:cs="Arial"/>
        </w:rPr>
        <w:t>, в том числе:</w:t>
      </w:r>
    </w:p>
    <w:p w:rsidR="00216EDC" w:rsidRPr="0010122B" w:rsidRDefault="00216EDC" w:rsidP="00216E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216EDC" w:rsidRPr="0010122B" w:rsidRDefault="00216EDC" w:rsidP="00216E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обеспечение рационального использования земель</w:t>
      </w:r>
    </w:p>
    <w:p w:rsidR="00216EDC" w:rsidRPr="0010122B" w:rsidRDefault="00216EDC" w:rsidP="00216E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обеспечение охраны и восстановление плодородия земель;</w:t>
      </w:r>
    </w:p>
    <w:p w:rsidR="00883C45" w:rsidRPr="0010122B" w:rsidRDefault="00216EDC" w:rsidP="00216E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4D2FAD" w:rsidRPr="0010122B">
        <w:rPr>
          <w:rFonts w:ascii="Arial" w:hAnsi="Arial" w:cs="Arial"/>
        </w:rPr>
        <w:t>;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Основные задачи муниципальной программы: 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—проведение работ с целью повышения биологического потенциала земель муниципального образования,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улучшения условий для устойчивого земледелия,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повышения плодородия почв,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улучшения гидротермического режима,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 сокращения поверхностного стока,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увеличения поглощения углекислого и других газов,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оптимизации процессов почвообразования,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 увеличения водности рек и водоемов,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создания условий для сохранения биологического разнообразия;</w:t>
      </w:r>
    </w:p>
    <w:p w:rsidR="004D2FAD" w:rsidRPr="0010122B" w:rsidRDefault="004D2FAD" w:rsidP="004D2FA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606E7" w:rsidRPr="0010122B" w:rsidRDefault="008D356A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Координаторы-заказчики:</w:t>
      </w:r>
      <w:r w:rsidR="00E606E7" w:rsidRPr="0010122B">
        <w:rPr>
          <w:rFonts w:ascii="Arial" w:hAnsi="Arial" w:cs="Arial"/>
        </w:rPr>
        <w:t xml:space="preserve"> Администрация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E606E7" w:rsidRPr="0010122B">
        <w:rPr>
          <w:rFonts w:ascii="Arial" w:hAnsi="Arial" w:cs="Arial"/>
        </w:rPr>
        <w:t xml:space="preserve"> сельского поселения</w:t>
      </w:r>
      <w:r w:rsidR="00833780" w:rsidRPr="0010122B">
        <w:rPr>
          <w:rFonts w:ascii="Arial" w:hAnsi="Arial" w:cs="Arial"/>
        </w:rPr>
        <w:t>;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606E7" w:rsidRPr="0010122B" w:rsidRDefault="008D356A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Основные разработчики:</w:t>
      </w:r>
      <w:r w:rsidR="00E606E7" w:rsidRPr="0010122B">
        <w:rPr>
          <w:rFonts w:ascii="Arial" w:hAnsi="Arial" w:cs="Arial"/>
        </w:rPr>
        <w:t xml:space="preserve"> Администрация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E606E7" w:rsidRPr="0010122B">
        <w:rPr>
          <w:rFonts w:ascii="Arial" w:hAnsi="Arial" w:cs="Arial"/>
        </w:rPr>
        <w:t xml:space="preserve"> сельского поселени</w:t>
      </w:r>
      <w:r w:rsidR="0015441C" w:rsidRPr="0010122B">
        <w:rPr>
          <w:rFonts w:ascii="Arial" w:hAnsi="Arial" w:cs="Arial"/>
        </w:rPr>
        <w:t>я</w:t>
      </w:r>
      <w:r w:rsidR="00833780" w:rsidRPr="0010122B">
        <w:rPr>
          <w:rFonts w:ascii="Arial" w:hAnsi="Arial" w:cs="Arial"/>
        </w:rPr>
        <w:t>;</w:t>
      </w:r>
    </w:p>
    <w:p w:rsidR="00B8677D" w:rsidRPr="0010122B" w:rsidRDefault="00B8677D" w:rsidP="00B8677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B8677D" w:rsidRPr="0010122B" w:rsidRDefault="00B8677D" w:rsidP="00B8677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Исполнители программы: Администрация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Pr="0010122B">
        <w:rPr>
          <w:rFonts w:ascii="Arial" w:hAnsi="Arial" w:cs="Arial"/>
        </w:rPr>
        <w:t xml:space="preserve"> сельского поселения, иные организации, </w:t>
      </w:r>
      <w:r w:rsidR="008D238E" w:rsidRPr="0010122B">
        <w:rPr>
          <w:rFonts w:ascii="Arial" w:hAnsi="Arial" w:cs="Arial"/>
        </w:rPr>
        <w:t xml:space="preserve">граждане, </w:t>
      </w:r>
      <w:r w:rsidRPr="0010122B">
        <w:rPr>
          <w:rFonts w:ascii="Arial" w:hAnsi="Arial" w:cs="Arial"/>
        </w:rPr>
        <w:t xml:space="preserve">участвующие в реализации мероприятий </w:t>
      </w:r>
      <w:r w:rsidR="004D2FAD" w:rsidRPr="0010122B">
        <w:rPr>
          <w:rFonts w:ascii="Arial" w:hAnsi="Arial" w:cs="Arial"/>
        </w:rPr>
        <w:t>Программы;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            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Сроки реализации</w:t>
      </w:r>
      <w:r w:rsidR="008D356A" w:rsidRPr="0010122B">
        <w:rPr>
          <w:rFonts w:ascii="Arial" w:hAnsi="Arial" w:cs="Arial"/>
        </w:rPr>
        <w:t xml:space="preserve">   </w:t>
      </w:r>
      <w:r w:rsidR="00883C45" w:rsidRPr="0010122B">
        <w:rPr>
          <w:rFonts w:ascii="Arial" w:hAnsi="Arial" w:cs="Arial"/>
        </w:rPr>
        <w:t>Программы:</w:t>
      </w:r>
      <w:r w:rsidRPr="0010122B">
        <w:rPr>
          <w:rFonts w:ascii="Arial" w:hAnsi="Arial" w:cs="Arial"/>
        </w:rPr>
        <w:t xml:space="preserve"> 20</w:t>
      </w:r>
      <w:r w:rsidR="00216EDC" w:rsidRPr="0010122B">
        <w:rPr>
          <w:rFonts w:ascii="Arial" w:hAnsi="Arial" w:cs="Arial"/>
        </w:rPr>
        <w:t>20-2021</w:t>
      </w:r>
      <w:r w:rsidRPr="0010122B">
        <w:rPr>
          <w:rFonts w:ascii="Arial" w:hAnsi="Arial" w:cs="Arial"/>
        </w:rPr>
        <w:t xml:space="preserve"> </w:t>
      </w:r>
      <w:r w:rsidR="00216EDC" w:rsidRPr="0010122B">
        <w:rPr>
          <w:rFonts w:ascii="Arial" w:hAnsi="Arial" w:cs="Arial"/>
        </w:rPr>
        <w:t>годы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780" w:rsidRPr="0010122B" w:rsidRDefault="00883C45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Объемы и источники финансирования: </w:t>
      </w:r>
      <w:r w:rsidR="00833780" w:rsidRPr="0010122B">
        <w:rPr>
          <w:rFonts w:ascii="Arial" w:hAnsi="Arial" w:cs="Arial"/>
        </w:rPr>
        <w:t>Средства местного бюджета поселения</w:t>
      </w:r>
      <w:r w:rsidR="00D62A42" w:rsidRPr="0010122B">
        <w:rPr>
          <w:rFonts w:ascii="Arial" w:hAnsi="Arial" w:cs="Arial"/>
        </w:rPr>
        <w:t xml:space="preserve"> 2020 г.</w:t>
      </w:r>
      <w:r w:rsidR="00833780" w:rsidRPr="0010122B">
        <w:rPr>
          <w:rFonts w:ascii="Arial" w:hAnsi="Arial" w:cs="Arial"/>
        </w:rPr>
        <w:t xml:space="preserve"> -0,0 рублей</w:t>
      </w:r>
      <w:r w:rsidR="00D62A42" w:rsidRPr="0010122B">
        <w:rPr>
          <w:rFonts w:ascii="Arial" w:hAnsi="Arial" w:cs="Arial"/>
        </w:rPr>
        <w:t xml:space="preserve">, </w:t>
      </w:r>
      <w:r w:rsidR="00833780" w:rsidRPr="0010122B">
        <w:rPr>
          <w:rFonts w:ascii="Arial" w:hAnsi="Arial" w:cs="Arial"/>
        </w:rPr>
        <w:t xml:space="preserve"> </w:t>
      </w:r>
      <w:r w:rsidR="00D62A42" w:rsidRPr="0010122B">
        <w:rPr>
          <w:rFonts w:ascii="Arial" w:hAnsi="Arial" w:cs="Arial"/>
        </w:rPr>
        <w:t xml:space="preserve">2021 г. -0,0 рублей,  2022 г. -0,0 рублей. </w:t>
      </w:r>
    </w:p>
    <w:p w:rsidR="00833780" w:rsidRPr="0010122B" w:rsidRDefault="00833780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780" w:rsidRPr="0010122B" w:rsidRDefault="00833780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Показатели (индикаторы) муниципальной программы: </w:t>
      </w:r>
    </w:p>
    <w:p w:rsidR="00833780" w:rsidRPr="0010122B" w:rsidRDefault="00833780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благоустройство населенных пунктов;</w:t>
      </w:r>
    </w:p>
    <w:p w:rsidR="00833780" w:rsidRPr="0010122B" w:rsidRDefault="00833780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— улучшение качественных характеристик земель;</w:t>
      </w:r>
    </w:p>
    <w:p w:rsidR="00833780" w:rsidRPr="0010122B" w:rsidRDefault="00833780" w:rsidP="008337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lastRenderedPageBreak/>
        <w:t>— эффективное использование земель.</w:t>
      </w:r>
    </w:p>
    <w:p w:rsidR="00E606E7" w:rsidRPr="0010122B" w:rsidRDefault="00E606E7" w:rsidP="00E606E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1. Содержание проблемы и обоснование необходимости ее решения программными методами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Земля  - важнейшая часть общей биосферы, использование  ее связано со всеми другими природными объектами: водами, лесами, животным и  растительным миром, полезными ископаемыми и  иными ценностями недр земли. Без использования  и  охраны  земли  практически невозможно использование  других природных ресурсов. При этом бесхозяйственность по отношению к земле 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 - почвы, ее химическому и  радиоактивному загрязнению, но и  сопровождаться экологическим ухудшением всего природного комплекса.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Земля  используется и  охраняется в Российской Федерации как основа жизни и  деятельности народов, проживающих на соответствующей территории. Эта формула служит фундаментом прав и  обязанностей государства, занятия общества и  землепользователей использованием  и  охраной  земли  в соответствии с действующим законодательством.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Использование 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 другие выполняют важнейшую роль в решении </w:t>
      </w:r>
      <w:proofErr w:type="gramStart"/>
      <w:r w:rsidRPr="0010122B">
        <w:rPr>
          <w:rFonts w:ascii="Arial" w:hAnsi="Arial" w:cs="Arial"/>
        </w:rPr>
        <w:t>задачи обеспечения условий устойчивого развития сельского поселения</w:t>
      </w:r>
      <w:proofErr w:type="gramEnd"/>
      <w:r w:rsidRPr="0010122B">
        <w:rPr>
          <w:rFonts w:ascii="Arial" w:hAnsi="Arial" w:cs="Arial"/>
        </w:rPr>
        <w:t>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Программа  направлена на создание благоприятных условий использования  и  охраны  земель, обеспечивающих реализацию государственной политики эффективного и  рационального использования  и  управления земельными ресурсами в интересах укрепления экономики сельского  поселения</w:t>
      </w:r>
      <w:proofErr w:type="gramStart"/>
      <w:r w:rsidRPr="0010122B">
        <w:rPr>
          <w:rFonts w:ascii="Arial" w:hAnsi="Arial" w:cs="Arial"/>
        </w:rPr>
        <w:t xml:space="preserve"> .</w:t>
      </w:r>
      <w:proofErr w:type="gramEnd"/>
      <w:r w:rsidRPr="0010122B">
        <w:rPr>
          <w:rFonts w:ascii="Arial" w:hAnsi="Arial" w:cs="Arial"/>
        </w:rPr>
        <w:t xml:space="preserve"> 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Нерациональное использование  земли, потребительское и  бесхозяйственное отношение к ней приводят к нарушению выполняемых ею функций, снижению природных свойств. Охрана  земель  только тогда может быть эффективной, когда обеспечивается рациональное землепользование.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Проблемы устойчивого социально-экономического развития сельского поселения и  экологически безопасной жизнедеятельности его жителей на современном этапе тесно связаны с решением вопросов охраны  и  использования  земель. 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На уровне сельского  поселения  можно решать местные проблемы охраны  и  использования  земель  самостоятельно, причем полным, комплексным и  разумным образом в интересах не только ныне живущих людей, но и  будущих поколений.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2. Цели, задачи и сроки реализации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lastRenderedPageBreak/>
        <w:t>Охрана 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Основными целями Программы  являются: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1)обеспечение прав граждан на благоприятную окружающую среду;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2)предотвращение загрязнения, захламления, нарушения земель, других негативных (вредных) воздействий хозяйственной  деятельности;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3)предотвращение развития природных процессов, оказывающих негативное воздействие на состояние земел</w:t>
      </w:r>
      <w:proofErr w:type="gramStart"/>
      <w:r w:rsidRPr="0010122B">
        <w:rPr>
          <w:rFonts w:ascii="Arial" w:hAnsi="Arial" w:cs="Arial"/>
        </w:rPr>
        <w:t>ь(</w:t>
      </w:r>
      <w:proofErr w:type="gramEnd"/>
      <w:r w:rsidRPr="0010122B">
        <w:rPr>
          <w:rFonts w:ascii="Arial" w:hAnsi="Arial" w:cs="Arial"/>
        </w:rPr>
        <w:t>подтопление, эрозия почв и др.);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4)обеспечение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5)предотвращение загрязнения окружающей среды в результате ведения хозяйственной и иной деятельности на земельный участок;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6)сохранение плодородия почв.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Основными задачами Программы являются: 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1)обеспечение организации рационального использования и охраны земель;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2)повышение эффективности использования и охраны земель;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3)сохранение и восстановление зеленых насаждений;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4)инвентаризация земель.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3.Ресурсное обеспечение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Финансирование мероприятий Программы не предусмотрено.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4.Механизм реализации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Отбор исполнителей мероприятий Программы осуществляется </w:t>
      </w:r>
      <w:proofErr w:type="gramStart"/>
      <w:r w:rsidRPr="0010122B">
        <w:rPr>
          <w:rFonts w:ascii="Arial" w:hAnsi="Arial" w:cs="Arial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10122B">
        <w:rPr>
          <w:rFonts w:ascii="Arial" w:hAnsi="Arial" w:cs="Arial"/>
        </w:rPr>
        <w:t xml:space="preserve"> товаров, выполнение работ, оказание услуг для муниципальных нужд.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lastRenderedPageBreak/>
        <w:t>Механизм реализации Программы предусматривает ежегодное формирование рабочих документов: организационного плана действий  по реализации Программы, плана проведения 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объектов и источников финансирования.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Раздел 5.Организация, </w:t>
      </w:r>
      <w:proofErr w:type="gramStart"/>
      <w:r w:rsidRPr="0010122B">
        <w:rPr>
          <w:rFonts w:ascii="Arial" w:hAnsi="Arial" w:cs="Arial"/>
        </w:rPr>
        <w:t>контроль за</w:t>
      </w:r>
      <w:proofErr w:type="gramEnd"/>
      <w:r w:rsidRPr="0010122B">
        <w:rPr>
          <w:rFonts w:ascii="Arial" w:hAnsi="Arial" w:cs="Arial"/>
        </w:rPr>
        <w:t xml:space="preserve"> ходом реализации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proofErr w:type="gramStart"/>
      <w:r w:rsidRPr="0010122B">
        <w:rPr>
          <w:rFonts w:ascii="Arial" w:hAnsi="Arial" w:cs="Arial"/>
        </w:rPr>
        <w:t>Контроль за</w:t>
      </w:r>
      <w:proofErr w:type="gramEnd"/>
      <w:r w:rsidRPr="0010122B">
        <w:rPr>
          <w:rFonts w:ascii="Arial" w:hAnsi="Arial" w:cs="Arial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6.Оценка социально-экономической эффективности реализации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Оценка  эффективности реализации Программы осуществляется администрацией Новосельского сельского поселения ежегодно, в срок до первого числа месяца, следующего за отчетным периодом в течение всего срока реализации Программы.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Оценка эффективности реализации Программы должна содержать общую оценку вклада Программы в социально-экономическое развитие Новосельского сельского поселения.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1)общий объем фактически произведенных расходов, всего и в том числе по источникам финансирования;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2)перечень завершенных в течение года мероприятий по Программе;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3)перечень не завершенных в течение года мероприятий Программы и процент их не завершения;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4)анализ причин несвоевременного завершения программных мероприятий;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Раздел 7.Ожидаемые результаты реализации муниципальной программы</w:t>
      </w: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00775" w:rsidRPr="0010122B" w:rsidRDefault="00500775" w:rsidP="005007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Реализация данной Программы будет способствовать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</w:t>
      </w:r>
    </w:p>
    <w:p w:rsidR="00E606E7" w:rsidRPr="0010122B" w:rsidRDefault="00E606E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5441C" w:rsidRPr="0010122B" w:rsidRDefault="0015441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5441C" w:rsidRPr="0010122B" w:rsidRDefault="0015441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00775" w:rsidRPr="0010122B" w:rsidRDefault="005007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D238E" w:rsidRPr="0010122B" w:rsidRDefault="008D238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25D0" w:rsidRPr="0010122B" w:rsidRDefault="00511B1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0122B">
        <w:rPr>
          <w:rFonts w:ascii="Arial" w:hAnsi="Arial" w:cs="Arial"/>
        </w:rPr>
        <w:t>П</w:t>
      </w:r>
      <w:r w:rsidR="004D25D0" w:rsidRPr="0010122B">
        <w:rPr>
          <w:rFonts w:ascii="Arial" w:hAnsi="Arial" w:cs="Arial"/>
        </w:rPr>
        <w:t>риложение</w:t>
      </w:r>
    </w:p>
    <w:p w:rsidR="00511B15" w:rsidRPr="0010122B" w:rsidRDefault="004D25D0" w:rsidP="00511B1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к </w:t>
      </w:r>
      <w:r w:rsidR="00511B15" w:rsidRPr="0010122B">
        <w:rPr>
          <w:rFonts w:ascii="Arial" w:hAnsi="Arial" w:cs="Arial"/>
        </w:rPr>
        <w:t>муниципальной программе</w:t>
      </w:r>
    </w:p>
    <w:p w:rsidR="001A1DEB" w:rsidRPr="0010122B" w:rsidRDefault="00511B15" w:rsidP="00D62A4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0122B">
        <w:rPr>
          <w:rFonts w:ascii="Arial" w:hAnsi="Arial" w:cs="Arial"/>
        </w:rPr>
        <w:t xml:space="preserve"> «</w:t>
      </w:r>
      <w:r w:rsidR="00D62A42" w:rsidRPr="0010122B">
        <w:rPr>
          <w:rFonts w:ascii="Arial" w:hAnsi="Arial" w:cs="Arial"/>
        </w:rPr>
        <w:t xml:space="preserve">По охране земель на территории </w:t>
      </w:r>
      <w:proofErr w:type="spellStart"/>
      <w:r w:rsidR="00F05C51" w:rsidRPr="0010122B">
        <w:rPr>
          <w:rFonts w:ascii="Arial" w:hAnsi="Arial" w:cs="Arial"/>
        </w:rPr>
        <w:t>Торгунского</w:t>
      </w:r>
      <w:proofErr w:type="spellEnd"/>
      <w:r w:rsidR="00D62A42" w:rsidRPr="0010122B">
        <w:rPr>
          <w:rFonts w:ascii="Arial" w:hAnsi="Arial" w:cs="Arial"/>
        </w:rPr>
        <w:t xml:space="preserve"> сельского поселения </w:t>
      </w:r>
      <w:proofErr w:type="spellStart"/>
      <w:r w:rsidR="00D62A42" w:rsidRPr="0010122B">
        <w:rPr>
          <w:rFonts w:ascii="Arial" w:hAnsi="Arial" w:cs="Arial"/>
        </w:rPr>
        <w:t>Старополтавского</w:t>
      </w:r>
      <w:proofErr w:type="spellEnd"/>
      <w:r w:rsidR="00D62A42" w:rsidRPr="0010122B">
        <w:rPr>
          <w:rFonts w:ascii="Arial" w:hAnsi="Arial" w:cs="Arial"/>
        </w:rPr>
        <w:t xml:space="preserve"> муниципального района Волгоградской области на 2020-2022 годы»</w:t>
      </w:r>
    </w:p>
    <w:p w:rsidR="001A1DEB" w:rsidRPr="0010122B" w:rsidRDefault="001A1DEB" w:rsidP="001A1DEB">
      <w:pPr>
        <w:rPr>
          <w:rFonts w:ascii="Arial" w:hAnsi="Arial" w:cs="Arial"/>
        </w:rPr>
      </w:pPr>
    </w:p>
    <w:p w:rsidR="001A1DEB" w:rsidRPr="0010122B" w:rsidRDefault="001A1DEB" w:rsidP="001A1DEB">
      <w:pPr>
        <w:tabs>
          <w:tab w:val="left" w:pos="6300"/>
        </w:tabs>
        <w:jc w:val="center"/>
        <w:rPr>
          <w:rFonts w:ascii="Arial" w:hAnsi="Arial" w:cs="Arial"/>
          <w:b/>
        </w:rPr>
      </w:pPr>
      <w:r w:rsidRPr="0010122B">
        <w:rPr>
          <w:rFonts w:ascii="Arial" w:hAnsi="Arial" w:cs="Arial"/>
          <w:b/>
        </w:rPr>
        <w:t>Перечень программных мероприятий</w:t>
      </w:r>
    </w:p>
    <w:p w:rsidR="001A1DEB" w:rsidRPr="0010122B" w:rsidRDefault="001A1DEB" w:rsidP="001A1DEB">
      <w:pPr>
        <w:jc w:val="center"/>
        <w:rPr>
          <w:rFonts w:ascii="Arial" w:hAnsi="Arial" w:cs="Arial"/>
          <w:b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080"/>
        <w:gridCol w:w="1620"/>
        <w:gridCol w:w="2520"/>
        <w:gridCol w:w="1800"/>
      </w:tblGrid>
      <w:tr w:rsidR="00770D34" w:rsidRPr="0010122B" w:rsidTr="008B0FFD">
        <w:trPr>
          <w:trHeight w:val="1150"/>
        </w:trPr>
        <w:tc>
          <w:tcPr>
            <w:tcW w:w="7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№ </w:t>
            </w:r>
            <w:proofErr w:type="gramStart"/>
            <w:r w:rsidRPr="0010122B">
              <w:rPr>
                <w:rFonts w:ascii="Arial" w:hAnsi="Arial" w:cs="Arial"/>
              </w:rPr>
              <w:t>п</w:t>
            </w:r>
            <w:proofErr w:type="gramEnd"/>
            <w:r w:rsidRPr="0010122B">
              <w:rPr>
                <w:rFonts w:ascii="Arial" w:hAnsi="Arial" w:cs="Arial"/>
              </w:rPr>
              <w:t>/п</w:t>
            </w:r>
          </w:p>
        </w:tc>
        <w:tc>
          <w:tcPr>
            <w:tcW w:w="34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Наименования мероприятий</w:t>
            </w:r>
          </w:p>
        </w:tc>
        <w:tc>
          <w:tcPr>
            <w:tcW w:w="108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Исполнители </w:t>
            </w:r>
          </w:p>
        </w:tc>
        <w:tc>
          <w:tcPr>
            <w:tcW w:w="1620" w:type="dxa"/>
            <w:shd w:val="clear" w:color="auto" w:fill="auto"/>
          </w:tcPr>
          <w:p w:rsidR="00770D34" w:rsidRPr="0010122B" w:rsidRDefault="00770D34" w:rsidP="0015441C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Срок исполнения </w:t>
            </w:r>
          </w:p>
        </w:tc>
        <w:tc>
          <w:tcPr>
            <w:tcW w:w="2520" w:type="dxa"/>
            <w:shd w:val="clear" w:color="auto" w:fill="auto"/>
          </w:tcPr>
          <w:p w:rsidR="00770D34" w:rsidRPr="0010122B" w:rsidRDefault="00554283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Источники и объем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Исполнение</w:t>
            </w:r>
          </w:p>
        </w:tc>
      </w:tr>
      <w:tr w:rsidR="00770D34" w:rsidRPr="0010122B" w:rsidTr="008B0FFD">
        <w:tc>
          <w:tcPr>
            <w:tcW w:w="7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770D34" w:rsidRPr="0010122B" w:rsidRDefault="008B1C7F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770D34" w:rsidRPr="0010122B" w:rsidRDefault="008B1C7F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6</w:t>
            </w:r>
          </w:p>
        </w:tc>
      </w:tr>
      <w:tr w:rsidR="00770D34" w:rsidRPr="0010122B" w:rsidTr="008B0FFD">
        <w:tc>
          <w:tcPr>
            <w:tcW w:w="720" w:type="dxa"/>
            <w:shd w:val="clear" w:color="auto" w:fill="auto"/>
          </w:tcPr>
          <w:p w:rsidR="00770D34" w:rsidRPr="0010122B" w:rsidRDefault="00770D34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70D34" w:rsidRPr="0010122B" w:rsidRDefault="00D62A42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1080" w:type="dxa"/>
            <w:shd w:val="clear" w:color="auto" w:fill="auto"/>
          </w:tcPr>
          <w:p w:rsidR="00770D34" w:rsidRPr="0010122B" w:rsidRDefault="003D0B92" w:rsidP="003D0B92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Уполномоченные д</w:t>
            </w:r>
            <w:r w:rsidR="00554283" w:rsidRPr="0010122B">
              <w:rPr>
                <w:rFonts w:ascii="Arial" w:hAnsi="Arial" w:cs="Arial"/>
              </w:rPr>
              <w:t>олжностные лица</w:t>
            </w:r>
            <w:r w:rsidR="00D62A42" w:rsidRPr="0010122B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="00D62A42" w:rsidRPr="001012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770D34" w:rsidRPr="0010122B" w:rsidRDefault="00CD4155" w:rsidP="00074CC7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О</w:t>
            </w:r>
            <w:r w:rsidR="00074CC7" w:rsidRPr="0010122B">
              <w:rPr>
                <w:rFonts w:ascii="Arial" w:hAnsi="Arial" w:cs="Arial"/>
              </w:rPr>
              <w:t>дин</w:t>
            </w:r>
            <w:r w:rsidR="00BD267A" w:rsidRPr="0010122B">
              <w:rPr>
                <w:rFonts w:ascii="Arial" w:hAnsi="Arial" w:cs="Arial"/>
              </w:rPr>
              <w:t xml:space="preserve"> раз  в  </w:t>
            </w:r>
            <w:r w:rsidR="00074CC7" w:rsidRPr="0010122B">
              <w:rPr>
                <w:rFonts w:ascii="Arial" w:hAnsi="Arial" w:cs="Arial"/>
              </w:rPr>
              <w:t>течение года</w:t>
            </w:r>
            <w:r w:rsidRPr="0010122B">
              <w:rPr>
                <w:rFonts w:ascii="Arial" w:hAnsi="Arial" w:cs="Arial"/>
              </w:rPr>
              <w:t xml:space="preserve"> не позднее 1 октября</w:t>
            </w:r>
          </w:p>
        </w:tc>
        <w:tc>
          <w:tcPr>
            <w:tcW w:w="2520" w:type="dxa"/>
            <w:shd w:val="clear" w:color="auto" w:fill="auto"/>
          </w:tcPr>
          <w:p w:rsidR="00770D34" w:rsidRPr="0010122B" w:rsidRDefault="00554283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10122B" w:rsidRDefault="00770D34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770D34" w:rsidRPr="0010122B" w:rsidTr="008B0FFD">
        <w:tc>
          <w:tcPr>
            <w:tcW w:w="720" w:type="dxa"/>
            <w:shd w:val="clear" w:color="auto" w:fill="auto"/>
          </w:tcPr>
          <w:p w:rsidR="00770D34" w:rsidRPr="0010122B" w:rsidRDefault="00074CC7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770D34" w:rsidRPr="0010122B" w:rsidRDefault="003D0B92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080" w:type="dxa"/>
            <w:shd w:val="clear" w:color="auto" w:fill="auto"/>
          </w:tcPr>
          <w:p w:rsidR="008B0FFD" w:rsidRPr="0010122B" w:rsidRDefault="003D0B92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Уполномоченные должностные лица 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Pr="0010122B">
              <w:rPr>
                <w:rFonts w:ascii="Arial" w:hAnsi="Arial" w:cs="Arial"/>
              </w:rPr>
              <w:t xml:space="preserve"> сельского поселе</w:t>
            </w:r>
            <w:r w:rsidRPr="0010122B">
              <w:rPr>
                <w:rFonts w:ascii="Arial" w:hAnsi="Arial" w:cs="Arial"/>
              </w:rPr>
              <w:lastRenderedPageBreak/>
              <w:t>ния</w:t>
            </w:r>
          </w:p>
        </w:tc>
        <w:tc>
          <w:tcPr>
            <w:tcW w:w="1620" w:type="dxa"/>
            <w:shd w:val="clear" w:color="auto" w:fill="auto"/>
          </w:tcPr>
          <w:p w:rsidR="00770D34" w:rsidRPr="0010122B" w:rsidRDefault="00CD4155" w:rsidP="00074CC7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lastRenderedPageBreak/>
              <w:t>Апрель-октябрь ежегодно</w:t>
            </w:r>
          </w:p>
        </w:tc>
        <w:tc>
          <w:tcPr>
            <w:tcW w:w="2520" w:type="dxa"/>
            <w:shd w:val="clear" w:color="auto" w:fill="auto"/>
          </w:tcPr>
          <w:p w:rsidR="00770D34" w:rsidRPr="0010122B" w:rsidRDefault="00074CC7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10122B" w:rsidRDefault="00770D34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531EFB" w:rsidRPr="0010122B" w:rsidTr="008B0FFD">
        <w:tc>
          <w:tcPr>
            <w:tcW w:w="72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2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08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Уполномоченные должностные лица 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Pr="001012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10122B" w:rsidRDefault="00531EFB" w:rsidP="000E60DC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Один раз в квартал</w:t>
            </w:r>
          </w:p>
        </w:tc>
        <w:tc>
          <w:tcPr>
            <w:tcW w:w="2520" w:type="dxa"/>
            <w:shd w:val="clear" w:color="auto" w:fill="auto"/>
          </w:tcPr>
          <w:p w:rsidR="00531EFB" w:rsidRPr="0010122B" w:rsidRDefault="00531EFB" w:rsidP="000E60DC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10122B" w:rsidRDefault="00531EFB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A45696" w:rsidRPr="0010122B" w:rsidTr="008B0FFD">
        <w:tc>
          <w:tcPr>
            <w:tcW w:w="720" w:type="dxa"/>
            <w:shd w:val="clear" w:color="auto" w:fill="auto"/>
          </w:tcPr>
          <w:p w:rsidR="00A45696" w:rsidRPr="0010122B" w:rsidRDefault="00A45696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A45696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Разъяснение гражданам земельного законодательства РФ, Республики Крым</w:t>
            </w:r>
          </w:p>
        </w:tc>
        <w:tc>
          <w:tcPr>
            <w:tcW w:w="1080" w:type="dxa"/>
            <w:shd w:val="clear" w:color="auto" w:fill="auto"/>
          </w:tcPr>
          <w:p w:rsidR="00A45696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Уполномоченные должностные лица 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Pr="001012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45696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20" w:type="dxa"/>
            <w:shd w:val="clear" w:color="auto" w:fill="auto"/>
          </w:tcPr>
          <w:p w:rsidR="00A45696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A45696" w:rsidRPr="0010122B" w:rsidRDefault="00A45696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531EFB" w:rsidRPr="0010122B" w:rsidTr="008B0FFD">
        <w:tc>
          <w:tcPr>
            <w:tcW w:w="72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531EFB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10122B">
              <w:rPr>
                <w:rFonts w:ascii="Arial" w:hAnsi="Arial" w:cs="Arial"/>
              </w:rPr>
              <w:t>контроля за</w:t>
            </w:r>
            <w:proofErr w:type="gramEnd"/>
            <w:r w:rsidRPr="0010122B">
              <w:rPr>
                <w:rFonts w:ascii="Arial" w:hAnsi="Arial" w:cs="Arial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080" w:type="dxa"/>
            <w:shd w:val="clear" w:color="auto" w:fill="auto"/>
          </w:tcPr>
          <w:p w:rsidR="00531EFB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Уполномоченные должностные лица 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Pr="001012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На постоянной основе</w:t>
            </w:r>
          </w:p>
        </w:tc>
        <w:tc>
          <w:tcPr>
            <w:tcW w:w="2520" w:type="dxa"/>
            <w:shd w:val="clear" w:color="auto" w:fill="auto"/>
          </w:tcPr>
          <w:p w:rsidR="00531EFB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10122B" w:rsidRDefault="00531EFB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531EFB" w:rsidRPr="0010122B" w:rsidTr="008B0FFD">
        <w:tc>
          <w:tcPr>
            <w:tcW w:w="72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531EFB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Благоустройство и озеленение территории</w:t>
            </w:r>
          </w:p>
        </w:tc>
        <w:tc>
          <w:tcPr>
            <w:tcW w:w="1080" w:type="dxa"/>
            <w:shd w:val="clear" w:color="auto" w:fill="auto"/>
          </w:tcPr>
          <w:p w:rsidR="00531EFB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 xml:space="preserve">Уполномоченные должностные лица </w:t>
            </w:r>
            <w:r w:rsidRPr="0010122B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="00F05C51" w:rsidRPr="0010122B">
              <w:rPr>
                <w:rFonts w:ascii="Arial" w:hAnsi="Arial" w:cs="Arial"/>
              </w:rPr>
              <w:t>Торгунского</w:t>
            </w:r>
            <w:proofErr w:type="spellEnd"/>
            <w:r w:rsidRPr="0010122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10122B" w:rsidRDefault="00531EFB" w:rsidP="000E60DC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lastRenderedPageBreak/>
              <w:t>На постоянной основе</w:t>
            </w:r>
          </w:p>
        </w:tc>
        <w:tc>
          <w:tcPr>
            <w:tcW w:w="2520" w:type="dxa"/>
            <w:shd w:val="clear" w:color="auto" w:fill="auto"/>
          </w:tcPr>
          <w:p w:rsidR="00531EFB" w:rsidRPr="0010122B" w:rsidRDefault="00531EFB" w:rsidP="000E60DC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10122B" w:rsidRDefault="00531EFB" w:rsidP="008B0FFD">
            <w:pPr>
              <w:jc w:val="both"/>
              <w:rPr>
                <w:rFonts w:ascii="Arial" w:hAnsi="Arial" w:cs="Arial"/>
              </w:rPr>
            </w:pPr>
          </w:p>
        </w:tc>
      </w:tr>
      <w:tr w:rsidR="00531EFB" w:rsidRPr="0010122B" w:rsidTr="008B0FFD">
        <w:tc>
          <w:tcPr>
            <w:tcW w:w="720" w:type="dxa"/>
            <w:shd w:val="clear" w:color="auto" w:fill="auto"/>
          </w:tcPr>
          <w:p w:rsidR="00531EFB" w:rsidRPr="0010122B" w:rsidRDefault="00531EFB" w:rsidP="008B0FFD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auto"/>
          </w:tcPr>
          <w:p w:rsidR="00531EFB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080" w:type="dxa"/>
            <w:shd w:val="clear" w:color="auto" w:fill="auto"/>
          </w:tcPr>
          <w:p w:rsidR="00531EFB" w:rsidRPr="0010122B" w:rsidRDefault="00531EFB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Организации, учреждения всех форм собственности, население</w:t>
            </w:r>
          </w:p>
        </w:tc>
        <w:tc>
          <w:tcPr>
            <w:tcW w:w="1620" w:type="dxa"/>
            <w:shd w:val="clear" w:color="auto" w:fill="auto"/>
          </w:tcPr>
          <w:p w:rsidR="00531EFB" w:rsidRPr="0010122B" w:rsidRDefault="00531EFB" w:rsidP="00A45696">
            <w:pPr>
              <w:jc w:val="center"/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Апрель-октябрь, ежегодно</w:t>
            </w:r>
          </w:p>
        </w:tc>
        <w:tc>
          <w:tcPr>
            <w:tcW w:w="2520" w:type="dxa"/>
            <w:shd w:val="clear" w:color="auto" w:fill="auto"/>
          </w:tcPr>
          <w:p w:rsidR="00531EFB" w:rsidRPr="0010122B" w:rsidRDefault="00CD4155">
            <w:pPr>
              <w:rPr>
                <w:rFonts w:ascii="Arial" w:hAnsi="Arial" w:cs="Arial"/>
              </w:rPr>
            </w:pPr>
            <w:r w:rsidRPr="0010122B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10122B" w:rsidRDefault="00531EFB" w:rsidP="008B0FFD">
            <w:pPr>
              <w:jc w:val="both"/>
              <w:rPr>
                <w:rFonts w:ascii="Arial" w:hAnsi="Arial" w:cs="Arial"/>
              </w:rPr>
            </w:pPr>
          </w:p>
        </w:tc>
      </w:tr>
    </w:tbl>
    <w:p w:rsidR="004D25D0" w:rsidRPr="0010122B" w:rsidRDefault="004D25D0" w:rsidP="001A1DEB">
      <w:pPr>
        <w:tabs>
          <w:tab w:val="left" w:pos="1275"/>
        </w:tabs>
        <w:rPr>
          <w:rFonts w:ascii="Arial" w:hAnsi="Arial" w:cs="Arial"/>
        </w:rPr>
      </w:pPr>
    </w:p>
    <w:sectPr w:rsidR="004D25D0" w:rsidRPr="0010122B" w:rsidSect="008D23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D0"/>
    <w:rsid w:val="00036491"/>
    <w:rsid w:val="00044E17"/>
    <w:rsid w:val="00065004"/>
    <w:rsid w:val="00074CC7"/>
    <w:rsid w:val="00083524"/>
    <w:rsid w:val="000A6AB3"/>
    <w:rsid w:val="000E60DC"/>
    <w:rsid w:val="000F150C"/>
    <w:rsid w:val="0010122B"/>
    <w:rsid w:val="00102307"/>
    <w:rsid w:val="00132B17"/>
    <w:rsid w:val="001356D2"/>
    <w:rsid w:val="0015441C"/>
    <w:rsid w:val="00155FD3"/>
    <w:rsid w:val="00196B5E"/>
    <w:rsid w:val="001A1DEB"/>
    <w:rsid w:val="00210CEB"/>
    <w:rsid w:val="002148DE"/>
    <w:rsid w:val="00216EDC"/>
    <w:rsid w:val="00262202"/>
    <w:rsid w:val="002E7E00"/>
    <w:rsid w:val="003D0B92"/>
    <w:rsid w:val="003D27E9"/>
    <w:rsid w:val="003D5E52"/>
    <w:rsid w:val="003F539B"/>
    <w:rsid w:val="004210E9"/>
    <w:rsid w:val="004256BA"/>
    <w:rsid w:val="004C00A2"/>
    <w:rsid w:val="004D25D0"/>
    <w:rsid w:val="004D2FAD"/>
    <w:rsid w:val="00500775"/>
    <w:rsid w:val="00504E66"/>
    <w:rsid w:val="00511B15"/>
    <w:rsid w:val="00531EFB"/>
    <w:rsid w:val="00554283"/>
    <w:rsid w:val="00594456"/>
    <w:rsid w:val="005B184C"/>
    <w:rsid w:val="005E39B2"/>
    <w:rsid w:val="00646FFE"/>
    <w:rsid w:val="00653E2B"/>
    <w:rsid w:val="0068520D"/>
    <w:rsid w:val="006A55A0"/>
    <w:rsid w:val="00770D34"/>
    <w:rsid w:val="007D52C0"/>
    <w:rsid w:val="00833780"/>
    <w:rsid w:val="00834A7E"/>
    <w:rsid w:val="00842436"/>
    <w:rsid w:val="00873EAB"/>
    <w:rsid w:val="00883C45"/>
    <w:rsid w:val="008B0FFD"/>
    <w:rsid w:val="008B1C7F"/>
    <w:rsid w:val="008D238E"/>
    <w:rsid w:val="008D356A"/>
    <w:rsid w:val="0090759F"/>
    <w:rsid w:val="00953A21"/>
    <w:rsid w:val="00996688"/>
    <w:rsid w:val="009B7B5F"/>
    <w:rsid w:val="009F5022"/>
    <w:rsid w:val="00A45696"/>
    <w:rsid w:val="00A50F7F"/>
    <w:rsid w:val="00AC56F6"/>
    <w:rsid w:val="00B71B92"/>
    <w:rsid w:val="00B8677D"/>
    <w:rsid w:val="00B90B42"/>
    <w:rsid w:val="00B928E6"/>
    <w:rsid w:val="00BD267A"/>
    <w:rsid w:val="00BF0792"/>
    <w:rsid w:val="00C3496F"/>
    <w:rsid w:val="00C905F1"/>
    <w:rsid w:val="00C90831"/>
    <w:rsid w:val="00CA23DB"/>
    <w:rsid w:val="00CB5FC0"/>
    <w:rsid w:val="00CC0B9C"/>
    <w:rsid w:val="00CD4155"/>
    <w:rsid w:val="00D02C62"/>
    <w:rsid w:val="00D05872"/>
    <w:rsid w:val="00D32380"/>
    <w:rsid w:val="00D40D81"/>
    <w:rsid w:val="00D449EE"/>
    <w:rsid w:val="00D62A42"/>
    <w:rsid w:val="00D93ECE"/>
    <w:rsid w:val="00DC7A4E"/>
    <w:rsid w:val="00E16E7D"/>
    <w:rsid w:val="00E606E7"/>
    <w:rsid w:val="00E8005E"/>
    <w:rsid w:val="00F05C51"/>
    <w:rsid w:val="00F16070"/>
    <w:rsid w:val="00FD232F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FE"/>
    <w:rPr>
      <w:sz w:val="24"/>
      <w:szCs w:val="24"/>
    </w:rPr>
  </w:style>
  <w:style w:type="paragraph" w:styleId="1">
    <w:name w:val="heading 1"/>
    <w:basedOn w:val="a"/>
    <w:next w:val="a"/>
    <w:qFormat/>
    <w:rsid w:val="004D25D0"/>
    <w:pPr>
      <w:keepNext/>
      <w:spacing w:before="240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qFormat/>
    <w:rsid w:val="004D25D0"/>
    <w:pPr>
      <w:keepNext/>
      <w:spacing w:before="240"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5D0"/>
    <w:rPr>
      <w:color w:val="0000FF"/>
      <w:u w:val="single"/>
    </w:rPr>
  </w:style>
  <w:style w:type="paragraph" w:customStyle="1" w:styleId="ConsPlusNonformat">
    <w:name w:val="ConsPlusNonformat"/>
    <w:rsid w:val="004D25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25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A1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Company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Юзер</cp:lastModifiedBy>
  <cp:revision>8</cp:revision>
  <cp:lastPrinted>2020-06-03T05:19:00Z</cp:lastPrinted>
  <dcterms:created xsi:type="dcterms:W3CDTF">2020-03-26T11:14:00Z</dcterms:created>
  <dcterms:modified xsi:type="dcterms:W3CDTF">2020-06-03T05:19:00Z</dcterms:modified>
</cp:coreProperties>
</file>